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6" w:rsidRDefault="00595F66" w:rsidP="00115C7A">
      <w:pPr>
        <w:jc w:val="center"/>
      </w:pPr>
    </w:p>
    <w:p w:rsidR="00115C7A" w:rsidRDefault="00046F05" w:rsidP="00115C7A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7A" w:rsidRDefault="00115C7A" w:rsidP="00115C7A">
      <w:pPr>
        <w:jc w:val="center"/>
      </w:pPr>
    </w:p>
    <w:p w:rsidR="00115C7A" w:rsidRPr="00240862" w:rsidRDefault="00115C7A" w:rsidP="00115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862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</w:t>
      </w:r>
      <w:r w:rsidRPr="00240862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Pr="002408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40862">
        <w:rPr>
          <w:rFonts w:ascii="TH SarabunPSK" w:hAnsi="TH SarabunPSK" w:cs="TH SarabunPSK"/>
          <w:b/>
          <w:bCs/>
          <w:sz w:val="36"/>
          <w:szCs w:val="36"/>
          <w:cs/>
        </w:rPr>
        <w:t>อำเภอรัษฎา</w:t>
      </w:r>
      <w:r w:rsidRPr="002408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40862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115C7A" w:rsidRPr="0038455C" w:rsidRDefault="00115C7A" w:rsidP="00115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45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38455C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Pr="0038455C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Pr="0038455C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</w:t>
      </w:r>
      <w:r w:rsidRPr="00384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ศูนย์พัฒนาเด็กเล็กบ้านลำช้าง และศูนย์พัฒนาเด็กเล็กบ้านศาลาหลวงด้วง</w:t>
      </w:r>
    </w:p>
    <w:p w:rsidR="00115C7A" w:rsidRPr="00A23A74" w:rsidRDefault="00115C7A" w:rsidP="00115C7A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>
        <w:rPr>
          <w:rFonts w:ascii="TH SarabunPSK" w:hAnsi="TH SarabunPSK" w:cs="TH SarabunPSK"/>
          <w:sz w:val="32"/>
          <w:szCs w:val="32"/>
          <w:cs/>
        </w:rPr>
        <w:t>อำเภอรัษฎา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ตรัง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>เรียกสอบราคาซื้อวัสดุจัดการเรียนการสอน สำหรับศูนย์พัฒนาเด็กเล็กบ้านลำช้าง  และศูนย์พัฒนาเด็กเล็กบ้านศาลาหลวงด้วง  จำนวน 1</w:t>
      </w:r>
      <w:r w:rsidR="00C921FC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รายการ  ดังนี้</w:t>
      </w:r>
    </w:p>
    <w:tbl>
      <w:tblPr>
        <w:tblW w:w="9784" w:type="dxa"/>
        <w:tblInd w:w="93" w:type="dxa"/>
        <w:tblLook w:val="04A0"/>
      </w:tblPr>
      <w:tblGrid>
        <w:gridCol w:w="724"/>
        <w:gridCol w:w="4660"/>
        <w:gridCol w:w="1660"/>
        <w:gridCol w:w="2740"/>
      </w:tblGrid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กระดาษ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A4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80g)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กระดาษการ์ดสี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A4 (180g/100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แผ่น)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กระดาษโฟโต้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A4 90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แกรม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สมุดรายงานประจำตัวเด็ก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สมุดรายงานประจำตัวเด็ก อายุ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3-4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สมุดรายงานประจำตัวเด็ก อายุ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4-5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เครื่องคิดเลข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casio 16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บัญชีเรียกชื่อ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ซองราชการ พับ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สีขาว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พลาสติกปกใส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สติกเกอร์ใสใหญ่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สติกเกอร์ตีเส้น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มม.*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คลิปดำ 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ลวดเสียบกระดาษ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ป้ายพลาสติกใส่บัตร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สายคล้องบัตร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ตัวแม็กซ์ 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ตราช้าง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ตัวแม็กซ์ 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ตราช้าง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ลวดเย็บกระดาษ แม็กซ์เบอร์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3-1M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C921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ลวดเย็บกระดาษ แม็กซ์เบอร์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10-1M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แท่นตัดกระดาษ แท่นเล็ก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10*10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แท่น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เชือกขาว 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เทปกาวสี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นิ้ว*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เทปผ้า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นิ้ว*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เทปโฟม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หน้า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3M 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48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ม้วน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กาวลาเท็ก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TOA 32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ออนซ์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921FC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FC" w:rsidRPr="001537EA" w:rsidRDefault="00C921FC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กาวน้ำหลอดหัวทา ตราม้า หลอดเล็ก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หลอด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FC" w:rsidRPr="001537EA" w:rsidRDefault="00C921FC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ปากกาลูกลื่น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QuanTum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สีแดง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น้ำเงิน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ปากกาไวท์บอร์ดหัวกลม ตราม้า (น้ำเงิน)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ปากกาเคมี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 ตราม้า (ดำ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น้ำเงิน)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ปากกาลบคำผิด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Pentel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ดินสอดำตราม้า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กบเหลาดินสอเล็ก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สีเทียน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Master Art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จัมโบ้)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สีไม้ ชนิดยาว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Master Art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ไม้บรรทัดเหล็ก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แปรงลบกระดานไวท์บอร์ด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กรรไกร ตราช้าง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กรรไกร ปลายมน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สันรูดเข้าเล่ม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A4 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สันรูดเข้าเล่ม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A4 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ตรายางวันที่ (ไทย)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ตรายางสำเนาถูกต้อง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ที่แขวนตรายาง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สมุดเบอร์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สีน้ำเงิน ปกเคลือบ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สมุดเซ็นเยี่ยม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สมุดปกอ่อน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โหล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4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ชุดทำความสะอาดเครื่องคอมพิวเตอร์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15"/>
        </w:trPr>
        <w:tc>
          <w:tcPr>
            <w:tcW w:w="7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3F50" w:rsidRPr="001537EA" w:rsidTr="0084546B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แผ่นทำความสะอาดเลนส์หัวอ่านซีดี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แฟ้มเจาะปกแข็งก้านยก ตราช้าง สันหนา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แฟ้ม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เหล็กเสียบบิล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ตะกร้าเคลือบ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กล่องใส่เอกสาร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ไม้หนีบผ้าพลาสติก เกรด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ตะกร้าทรงกลมสูง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38 x 40cm)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เกรด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ตะกร้าสี่เหลี่ยมทรงเตี้ย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31.3 x 48 x 18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ซม.) เกรด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Card Reader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ตลับหมึกปริ้นเตอร์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Canon Pixma MP  287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หมึกดำ)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ตลับหมึกปริ้นเตอร์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Canon Pixma MP 287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หมึกสี)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หมึกเติมปริ้นเตอร์ ยี่ห้อ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Canon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เหลือง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น้ำเงิน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Flash Drive 4 GB Kington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ฟิวเจอร์บอร์ด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65*120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ซม. 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แผ่นยางรองตัด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A2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ลูกเทนนิส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FBT 4mm.  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ธงชาติ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60*90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ธง ภปร.(สีเหลือง)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60*90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ธง สก. (สีฟ้า)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60*90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Post-it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กระดาษโน๊ตเล็กมีแถบกาวด้านบน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1537EA">
              <w:rPr>
                <w:rFonts w:ascii="Calibri" w:hAnsi="Calibri" w:cs="TH SarabunPSK"/>
                <w:color w:val="000000"/>
                <w:sz w:val="32"/>
                <w:szCs w:val="32"/>
              </w:rPr>
              <w:t>×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เครื่องชั่งน้ำหนักดิจิตอล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Tanita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ชั้นวางแก้วน้ำ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 (อะลูมิเนียม)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กุญแจทองเหลืองคอยาว ตราสามห่วง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มม.)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รางปลั๊กไฟ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สวิทย์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รางปลั๊กไฟ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แผงหนังสือ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ตู้ล๊อกเกอร์ไม้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 ไม่มีฝา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ตู้ล๊อกเกอร์ไม้ (ไม่มีฝา )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19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ชุดจัดบอร์ดวันสำคัญสำเร็จรูป เช่น วันแม่แห่งชาติ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วันพ่อแห่งชาติ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วันไหว้ครู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วันปิยมหาราช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วันวิสาขบูชา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วันมาฆบูชา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วันอาสาฬหบูชา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วันเข้าพรรษา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วันลอยกระทง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วันสุนทรภู่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วันรัฐธรรมนูญ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ลูกปัดไม้สีจัมโบ้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เกมเรียงลำดับภาพและเหตุการณ์วงจรชีวิตสัตว์ เช่น ผีเสื้อ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เกมเรียงลำดับจำนวน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เกมเรียงลำดับปริมาตร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เกมหาความสัมพันธ์ระหว่างภาพกับสัญลักษณ์ (ผลไม้)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เกมจับคู่กิจกรรมอาชีพ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ซีดี เพลงเด็กฉลาด เช่น ชุดแม่จ๋า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ชุดธรรมะสอนใจ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ก.ไก่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วีซีดี นิทานเพลง รัก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นิทานเพลงน้ำหวานฟันสะอาด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บ๊อก ๆ ผจญภัย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เทวดานับดาว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อาละดินกับตะเกียงวิเศษ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ปุยปุยล่องหน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นกน้อยหัดบิน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เมืองอาหาร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ฟองสบู่หนูไม่สน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แครอทรสความสุข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ปูเสฉวนเปลือกหอยแสนสวย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นิทานเพลง เจ้าหญิงดอกไม้เจ้าชายสายลม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สื่อการศึกษาชุด ปังปอนด์ ตอน ไปโรงเรียนกันเถอะ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53F50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สื่อการศึกษาชุด ปังปอนด์ ตอน ดินแดนแสนสะอาด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วีซีดี สื่อการศึกษาชุด ปังปอนด์ ตอน เที่ยวฟาร์ม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โทรศัพท์พลาสติก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ตรายางชุดประเมินผลตรวจการบ้าน (รูปคน) (ไทย)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ตรายางดาว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ตรายางชุดผลไม้ต่าง ๆ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ตรายางชุดดอกไม้ 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ตรายางชุดสัตว์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ตรายางหมึกในตัวพร้อมสมุดบันทึกความดี ชุดหุ่นยนต์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ตรายางหมึกในตัวพร้อมสมุดบันทึกความดี ชุดสัตว์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34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ตรายางหมึกในตัวพร้อมสมุดบันทึกความดี ชุดดาว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กลองยาวเล็ก หน้า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ลูกปัดร้อยเชือก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เม็ด)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หุ่นถุงมือนิ้ว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หุ่นถุงมือใหญ่หน้าสัตว์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หนังสือประกอบภาพ ชุดที่สุดในโลก (ชุดละ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ชุดหนังสือเล่มแรกของหนู เช่น หนูหัดอ่าน กขค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หนูหัดอ่าน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ABC,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หนูหัดนับ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123,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ร่างกายของหนู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กิริยาท่าทางของหนู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ยานพาหนะของหนู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หนูชอบผัก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หนูชอบผลไม้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สัตว์น่ารักของหนู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สีและรูปทรง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ชุดหนังสือสร้างเสริมลักษณะนิสัย (หนูชอบไปโรงเรียน)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ชุดหนังสือสร้างเสริมลักษณะนิสัย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ติ๊ดตี่เพื่อนแยะ)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ชุดหนังสือสร้างเสริมลักษณะนิสัย เช่น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มาแปรงฟันพร้อมกันนะ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ยักษ์ใหญ่ผมยาวเฟื้อย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สวัสดีจ้ะ สวัสดี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ขอบคุณจ้ะ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ขอบคุณ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ขอโทษ อย่าโกรธนะจ๊ะ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53F50" w:rsidRPr="001537EA" w:rsidTr="0084546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50" w:rsidRPr="001537EA" w:rsidRDefault="00853F50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ชุดเล่มโปรดของหนู เช่น ช้างน้อยคอยได้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ยึกยัก โยกย้าย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มามะ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มากอดกัน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</w:p>
          <w:p w:rsidR="0084546B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14660" w:rsidRPr="001537EA" w:rsidRDefault="0051466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50" w:rsidRPr="001537EA" w:rsidRDefault="00853F50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4546B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ชุดเล่มโปรดของหนู (โมโม่กับดีโด้ผจญภัยในดินแดนแห่งสีสัน)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ชุดเล่มโปรดของหนู (ของขวัญมหัศจรรย์)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 พลิก-พับ ทายสนุก เช่น เล่นด้วยกันสนุกจัง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หางไหนกันนะ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ลูกซัดรูปสัตว์ ชุดเล็ก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ชุด มี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ตาชั่ง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แขน (ไม้)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ระนาดไทย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ที่วัดส่วนสูง (ไม้)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ผักจำลอง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ผลไม้จำลอง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ตัวต่อท่อมหาสนุก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ไข่จับคู่รูปทรง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ฝึกร้อยลูกปัดไม้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ฝึกร้อยกระดุม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ชุดภาพพลิก - กขค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ชุดธงตั้งโต๊ะประจำชาติอาเซียน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สมุดภาพระบายสีพร้อมศัพท์ ชุด สัตว์โลก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สมุดภาพระบายสีพร้อมศัพท์ ชุด สัตว์โลก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VCD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การ์ตูนนิทาน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ดินน้ำมันไร้สารพร้อมแม่พิมพ์จัมโบ้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ดินน้ำมันไร้สารคละสี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ชุดการเรียนรู้กระดานแม่เหล็ก ภาษาไทย+อังกฤษ (เฉพาะกระดาน)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ชุดตัวติดแม่เหล็กคณิตศาสตร์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ชุดตัวติดแม่เหล็กผลไม้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ชุดตัวติดแม่เหล็กภาษาไทย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ชุดตัวติดแม่เหล็กภาษาอังกฤษ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Default="0084546B" w:rsidP="0051466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</w:t>
            </w:r>
            <w:r w:rsidR="00C346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ห้องเรียนเล็ก ต้นไม้ </w:t>
            </w:r>
            <w:r w:rsidR="00514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ส้ม</w:t>
            </w:r>
          </w:p>
          <w:p w:rsidR="00514660" w:rsidRPr="001537EA" w:rsidRDefault="00514660" w:rsidP="0051466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C7A" w:rsidRPr="00972824" w:rsidTr="0084546B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8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7A" w:rsidRPr="00972824" w:rsidRDefault="00115C7A" w:rsidP="00D413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</w:t>
            </w:r>
            <w:r w:rsidR="00C346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ห้องเรียนเล็ก ต้นไม้ - สตอเบอรี่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64B1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</w:t>
            </w:r>
            <w:r w:rsidR="00C346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ห้องเรียนเล็ก ต้นไม้ - แอบเปิ้ล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บอร์</w:t>
            </w:r>
            <w:r w:rsidR="00C346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ห้องเรียนเล็ก ต้นไม้ - ชมพู่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ตาราสถิติ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 × 60 cms.)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กลองป๊อกแป๊ก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โปงราง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ชุดตัวต่อมหาสนุก (ถุงกลม)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ป้ายสัปดาห์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ป้ายประจำเดือน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ชุดบล็อกตัวต่อ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500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กลองโทนจิ๋ว (หน้า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ชุดปูพื้น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a-z (30</w:t>
            </w:r>
            <w:r w:rsidRPr="001537EA">
              <w:rPr>
                <w:rFonts w:ascii="Calibri" w:hAnsi="Calibri" w:cs="TH SarabunPSK"/>
                <w:color w:val="000000"/>
                <w:sz w:val="32"/>
                <w:szCs w:val="32"/>
              </w:rPr>
              <w:t>×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30cms </w:t>
            </w:r>
            <w:r w:rsidRPr="001537EA">
              <w:rPr>
                <w:rFonts w:ascii="Calibri" w:hAnsi="Calibri" w:cs="TH SarabunPSK"/>
                <w:color w:val="000000"/>
                <w:sz w:val="32"/>
                <w:szCs w:val="32"/>
              </w:rPr>
              <w:t>×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10mm)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ชุดปูพื้น กขค/ต-ฮ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30×30cms ×10mm)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ชุดปูพื้นทรงตัว ก้าว-กระโดด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1-10 (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หนา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มม.)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แบบฝึกทักษะ คัดไทยตัวกลม เล่ม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เรียนรู้ภาษาอังกฤษ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(3 - 4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เรียนรู้จำนวนตัวเลข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(3 - 4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546B" w:rsidRPr="001537EA" w:rsidTr="0084546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6B" w:rsidRPr="001537EA" w:rsidRDefault="0084546B" w:rsidP="005146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เรียนรู้การอ่านและการเขียน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(3 - 4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6B" w:rsidRPr="001537EA" w:rsidRDefault="0084546B" w:rsidP="008454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6B" w:rsidRPr="001537EA" w:rsidRDefault="0084546B" w:rsidP="0051466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37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4546B" w:rsidRDefault="0084546B" w:rsidP="0084546B"/>
    <w:p w:rsidR="00115C7A" w:rsidRDefault="00115C7A" w:rsidP="00115C7A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8C7502" w:rsidRDefault="00115C7A" w:rsidP="00115C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5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Pr="002C0CDE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ขายพัสดุที่สอบราคาซื้อดังกล่าว 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>
        <w:rPr>
          <w:rFonts w:ascii="TH SarabunPSK" w:hAnsi="TH SarabunPSK" w:cs="TH SarabunPSK" w:hint="cs"/>
          <w:sz w:val="32"/>
          <w:szCs w:val="32"/>
          <w:cs/>
        </w:rPr>
        <w:t>ระบุชื่อไว้ในบัญชีรายชื่อผู้ทิ้งงานของทางราชการหรือของ</w:t>
      </w:r>
      <w:r w:rsidRPr="002C0CDE">
        <w:rPr>
          <w:rFonts w:ascii="TH SarabunPSK" w:hAnsi="TH SarabunPSK" w:cs="TH SarabunPSK"/>
          <w:sz w:val="32"/>
          <w:szCs w:val="32"/>
          <w:cs/>
        </w:rPr>
        <w:t>หน่วยการบริหารราชการส่วนท้องถิ่น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และได้แจ้งเวียนชื่อแล้ว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</w:t>
      </w:r>
      <w:r w:rsidRPr="002C0CDE">
        <w:rPr>
          <w:rFonts w:ascii="TH SarabunPSK" w:hAnsi="TH SarabunPSK" w:cs="TH SarabunPSK"/>
          <w:sz w:val="32"/>
          <w:szCs w:val="32"/>
          <w:cs/>
        </w:rPr>
        <w:t>เป็นผู้มีผลประโยชน์ร่วมกันกับผู้เสนอราคาอื่นที่เข้าเสนอราคาให้แก่องค์การบริหารส่วนตำบล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ณ วันประกาศ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>. ไม่เป็นผู้ได้รับเอกสิทธิ์หรือความคุ้มกัน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ซึ่งอาจปฏิเสธไม่</w:t>
      </w:r>
      <w:r>
        <w:rPr>
          <w:rFonts w:ascii="TH SarabunPSK" w:hAnsi="TH SarabunPSK" w:cs="TH SarabunPSK" w:hint="cs"/>
          <w:sz w:val="32"/>
          <w:szCs w:val="32"/>
          <w:cs/>
        </w:rPr>
        <w:t>ยอม</w:t>
      </w:r>
      <w:r w:rsidRPr="002C0CDE">
        <w:rPr>
          <w:rFonts w:ascii="TH SarabunPSK" w:hAnsi="TH SarabunPSK" w:cs="TH SarabunPSK"/>
          <w:sz w:val="32"/>
          <w:szCs w:val="32"/>
          <w:cs/>
        </w:rPr>
        <w:t>ขึ้นศาลไทย เว้นแต่รัฐบาลของผู้เสนอราคาได้มีคำสั่งให้สละสิทธิ์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0CDE">
        <w:rPr>
          <w:rFonts w:ascii="TH SarabunPSK" w:hAnsi="TH SarabunPSK" w:cs="TH SarabunPSK"/>
          <w:sz w:val="32"/>
          <w:szCs w:val="32"/>
          <w:cs/>
        </w:rPr>
        <w:t>ความคุ้มกันเช่นว่านั้น</w:t>
      </w:r>
    </w:p>
    <w:p w:rsidR="0084546B" w:rsidRDefault="00115C7A" w:rsidP="00115C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กำหนดยื่น</w:t>
      </w:r>
      <w:r>
        <w:rPr>
          <w:rFonts w:ascii="TH SarabunPSK" w:hAnsi="TH SarabunPSK" w:cs="TH SarabunPSK" w:hint="cs"/>
          <w:sz w:val="32"/>
          <w:szCs w:val="32"/>
          <w:cs/>
        </w:rPr>
        <w:t>ซองสอบราคาได้ตั้งแต่วันที่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 w:hint="cs"/>
          <w:sz w:val="32"/>
          <w:szCs w:val="32"/>
          <w:cs/>
        </w:rPr>
        <w:t>จนถึงวันที่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คลัง  องค์การบริหารส่วนตำบลเขาไพร  ในวันและเวลาราชการ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สำหรับในวันที่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ให้ไปยื่นซองสอบราคาได้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</w:t>
      </w:r>
    </w:p>
    <w:p w:rsidR="0084546B" w:rsidRDefault="0084546B" w:rsidP="00115C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4546B" w:rsidRDefault="0084546B" w:rsidP="0084546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64B1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115C7A" w:rsidRPr="004772BC" w:rsidRDefault="00115C7A" w:rsidP="0084546B">
      <w:pPr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องค์การบริหารส่วนตำบลระดับอำเภอ ณ ที่ว่าการอำเภอรัษฎา จังหวัดตรัง   </w:t>
      </w:r>
      <w:r w:rsidRPr="004772BC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08.30-16.30</w:t>
      </w:r>
      <w:r w:rsidRPr="004772BC">
        <w:rPr>
          <w:rFonts w:ascii="TH SarabunPSK" w:hAnsi="TH SarabunPSK" w:cs="TH SarabunPSK" w:hint="cs"/>
          <w:sz w:val="32"/>
          <w:szCs w:val="32"/>
          <w:cs/>
        </w:rPr>
        <w:t xml:space="preserve">  น.  </w:t>
      </w:r>
      <w:r w:rsidRPr="004772B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กำหนดเปิดซองสอบราคาในวันที่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 w:rsidRPr="0084546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72BC">
        <w:rPr>
          <w:rFonts w:ascii="TH SarabunPSK" w:hAnsi="TH SarabunPSK" w:cs="TH SarabunPSK"/>
          <w:sz w:val="32"/>
          <w:szCs w:val="32"/>
          <w:cs/>
        </w:rPr>
        <w:t>พ.ศ.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36E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454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7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72BC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3B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ที่ว่าการอำเภอรัษฎา จังหวัดตรัง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  ในราคาชุดละ</w:t>
      </w:r>
      <w:r w:rsidRPr="002C0CD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</w:p>
    <w:p w:rsidR="00115C7A" w:rsidRPr="00E272B9" w:rsidRDefault="00115C7A" w:rsidP="00115C7A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คลังองค์การบริหารส่วนตำบลเขาไพร  ระหว่างวันที่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 </w:t>
      </w:r>
      <w:r w:rsidR="00514660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เมษายน  </w:t>
      </w:r>
      <w:r w:rsidR="00514660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514660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4660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 </w:t>
      </w:r>
      <w:r w:rsidR="00514660" w:rsidRPr="004772BC">
        <w:rPr>
          <w:rFonts w:ascii="TH SarabunPSK" w:hAnsi="TH SarabunPSK" w:cs="TH SarabunPSK" w:hint="cs"/>
          <w:sz w:val="32"/>
          <w:szCs w:val="32"/>
          <w:cs/>
        </w:rPr>
        <w:t>จนถึงวันที่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7  </w:t>
      </w:r>
      <w:r w:rsidR="00514660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พฤษภาคม  </w:t>
      </w:r>
      <w:r w:rsidR="00514660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514660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4660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</w:t>
      </w:r>
      <w:r w:rsidRPr="002C0CDE">
        <w:rPr>
          <w:rFonts w:ascii="TH SarabunPSK" w:hAnsi="TH SarabunPSK" w:cs="TH SarabunPSK"/>
          <w:sz w:val="32"/>
          <w:szCs w:val="32"/>
          <w:cs/>
        </w:rPr>
        <w:t>ดูรายละเอียดได้ที่เว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ปไซด์ </w:t>
      </w:r>
      <w:hyperlink r:id="rId6" w:history="1">
        <w:r w:rsidRPr="00B9785B">
          <w:rPr>
            <w:rStyle w:val="a3"/>
            <w:rFonts w:ascii="TH SarabunPSK" w:hAnsi="TH SarabunPSK" w:cs="TH SarabunPSK"/>
            <w:sz w:val="32"/>
            <w:szCs w:val="32"/>
          </w:rPr>
          <w:t>http://www.khaoprai.go.th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9B3C3B">
        <w:rPr>
          <w:rFonts w:ascii="TH SarabunPSK" w:hAnsi="TH SarabunPSK" w:cs="TH SarabunPSK" w:hint="cs"/>
          <w:b/>
          <w:bCs/>
          <w:sz w:val="32"/>
          <w:szCs w:val="32"/>
          <w:cs/>
        </w:rPr>
        <w:t>0-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7529</w:t>
      </w:r>
      <w:r w:rsidRPr="009B3C3B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0869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15C7A" w:rsidRPr="002C0CDE" w:rsidRDefault="00115C7A" w:rsidP="00115C7A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15C7A" w:rsidRPr="005B40EF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4660">
        <w:rPr>
          <w:rFonts w:ascii="TH SarabunPSK" w:hAnsi="TH SarabunPSK" w:cs="TH SarabunPSK" w:hint="cs"/>
          <w:sz w:val="32"/>
          <w:szCs w:val="32"/>
          <w:cs/>
        </w:rPr>
        <w:t>23</w:t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40EF">
        <w:rPr>
          <w:rFonts w:ascii="TH SarabunPSK" w:hAnsi="TH SarabunPSK" w:cs="TH SarabunPSK"/>
          <w:sz w:val="32"/>
          <w:szCs w:val="32"/>
          <w:cs/>
        </w:rPr>
        <w:t>เดือน</w:t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4660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>พ.ศ</w:t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B40EF">
        <w:rPr>
          <w:rFonts w:ascii="TH SarabunPSK" w:hAnsi="TH SarabunPSK" w:cs="TH SarabunPSK"/>
          <w:sz w:val="32"/>
          <w:szCs w:val="32"/>
          <w:cs/>
        </w:rPr>
        <w:t>255</w:t>
      </w:r>
      <w:r w:rsidR="0051466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5B40EF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5B40EF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(ลงชื่อ)</w:t>
      </w:r>
    </w:p>
    <w:p w:rsidR="00115C7A" w:rsidRPr="005B40EF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40EF">
        <w:rPr>
          <w:rFonts w:ascii="TH SarabunPSK" w:hAnsi="TH SarabunPSK" w:cs="TH SarabunPSK"/>
          <w:sz w:val="32"/>
          <w:szCs w:val="32"/>
          <w:cs/>
        </w:rPr>
        <w:t>(นาย</w:t>
      </w:r>
      <w:r w:rsidR="00514660">
        <w:rPr>
          <w:rFonts w:ascii="TH SarabunPSK" w:hAnsi="TH SarabunPSK" w:cs="TH SarabunPSK" w:hint="cs"/>
          <w:sz w:val="32"/>
          <w:szCs w:val="32"/>
          <w:cs/>
        </w:rPr>
        <w:t>ทรรศนฤทธิ์  ดำสุข</w:t>
      </w:r>
      <w:r w:rsidRPr="005B40EF">
        <w:rPr>
          <w:rFonts w:ascii="TH SarabunPSK" w:hAnsi="TH SarabunPSK" w:cs="TH SarabunPSK"/>
          <w:sz w:val="32"/>
          <w:szCs w:val="32"/>
          <w:cs/>
        </w:rPr>
        <w:t>)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46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40E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5B40EF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4660" w:rsidRDefault="00514660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514660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2C0CDE" w:rsidRDefault="00115C7A" w:rsidP="00115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สอบราคาซื้อ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1466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51466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115C7A" w:rsidRPr="00E272B9" w:rsidRDefault="00115C7A" w:rsidP="00115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ศูนย์พัฒนาเด็กเล็กบ้านลำช้าง และศูนย์พัฒนาเด็กเล็กบ้านศาลาหลวงด้วง</w:t>
      </w:r>
    </w:p>
    <w:p w:rsidR="00115C7A" w:rsidRDefault="00115C7A" w:rsidP="00115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ตามประกาศองค์การบริหารส่วนตำบล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เขาไพร  </w:t>
      </w: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อำเภอรัษฎา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จังหวัดตรัง</w:t>
      </w:r>
    </w:p>
    <w:p w:rsidR="00115C7A" w:rsidRPr="00E272B9" w:rsidRDefault="00115C7A" w:rsidP="00115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72B9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15C7A" w:rsidRPr="002C0CDE" w:rsidRDefault="00115C7A" w:rsidP="00115C7A">
      <w:pPr>
        <w:ind w:firstLine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2C0CDE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115C7A" w:rsidRPr="00C922A4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2C0CDE">
        <w:rPr>
          <w:rFonts w:ascii="TH SarabunPSK" w:hAnsi="TH SarabunPSK" w:cs="TH SarabunPSK"/>
          <w:sz w:val="32"/>
          <w:szCs w:val="32"/>
        </w:rPr>
        <w:t>“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</w:rPr>
        <w:t>”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สอบราคาซื้อวัสดุการศึกษาศูนย์พัฒนาเด็กเล็กบ้านลำช้าง  และศูนย์พัฒนาเด็กเล็กบ้านศาลาหลวงด้วง  จำนวน  1</w:t>
      </w:r>
      <w:r w:rsidR="00514660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รายการ  </w:t>
      </w:r>
      <w:r w:rsidRPr="00C922A4">
        <w:rPr>
          <w:rFonts w:ascii="TH SarabunPSK" w:hAnsi="TH SarabunPSK" w:cs="TH SarabunPSK" w:hint="cs"/>
          <w:sz w:val="32"/>
          <w:szCs w:val="32"/>
          <w:cs/>
        </w:rPr>
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และมีคุณลักษณะเฉพาะตรงตามที่กำหนดไว้ในเอกสารสอบราคาฉบับนี้  โดยมีข้อแนะนำและข้อกำหนด  ดังต่อไปนี้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1. เอกสารแนบท้ายเอกสาร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สอบราคา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>
        <w:rPr>
          <w:rFonts w:ascii="TH SarabunPSK" w:hAnsi="TH SarabunPSK" w:cs="TH SarabunPSK" w:hint="cs"/>
          <w:sz w:val="32"/>
          <w:szCs w:val="32"/>
          <w:cs/>
        </w:rPr>
        <w:t>เสนอราคา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1.3 แบบสัญญา</w:t>
      </w:r>
      <w:r>
        <w:rPr>
          <w:rFonts w:ascii="TH SarabunPSK" w:hAnsi="TH SarabunPSK" w:cs="TH SarabunPSK" w:hint="cs"/>
          <w:sz w:val="32"/>
          <w:szCs w:val="32"/>
          <w:cs/>
        </w:rPr>
        <w:t>ซื้อขาย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(1)  หลักประกันซอง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(2)  หลักประกันสัญญา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 สูตรการปรับราคา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(1)  ผู้เสนอราคาที่มีผลประโยชน์ร่วมกัน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(2)  การขัดขวางการแข่งขันราคาอย่างเป็นธรรม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 แบบบัญชีเอกสาร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(1)  บัญชีเอกสารส่วนที่ 1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(2)  บัญชีเอกสารส่วนที่ 2 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ผู้มีอาชีพขายพัสดุที่สอบราคาซื้อ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ผู้เสนอราคาต้องไม่เป็นผู้ที่ถูกระบุชื่อไว้ในบัญชีรายชื่อผู้ทิ้งงานของราชการ  หรือของหน่วยการราชการส่วนท้องถิ่น  และได้แจ้งเวียนชื่อแล้ว  หรือไม่เป็นผู้ที่ได้รับผลของการสั่งให้นิติบุคคลหรือบุคคลอื่น  เป็นผู้ทิ้งงานตามระเบียบของทางราชการ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ณ  วันประกาศสอบราคา  หรือไม่เป็นผู้กระทำการอันเป็นการขัดขวางการแข่งขันราคาอย่างเป็นธรรมตามข้อ  1.5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4  ผู้เสนอราคาต้อง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2.5  ผู้เสนอราคาต้องเป็นผู้ที่ผ่านการคัดเลือกผู้มีคุณสมบัติเบื้องต้นในการจ้างของ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C00E55" w:rsidRDefault="00115C7A" w:rsidP="00115C7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-2-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แนบมาพร้อมกับซองใบเสนอราคา  โดยแยกไว้นอกซองใบเสนอราคา  เป็น  2  ส่วน  คือ</w:t>
      </w:r>
    </w:p>
    <w:p w:rsidR="00115C7A" w:rsidRPr="003717C1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17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   ส่วนที่ 1 อย่างน้อยต้องมีเอกสารดังต่อไปนี้</w:t>
      </w:r>
      <w:r w:rsidRPr="00371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 ในกรณีผู้เสนอราคาเป็นนิติบุคคล</w:t>
      </w:r>
    </w:p>
    <w:p w:rsidR="00115C7A" w:rsidRDefault="00115C7A" w:rsidP="00115C7A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(ก) ห้างหุ้นส่วนสามัญหรือห้างหุ้นส่วนจำกัด  ให้ยื่นสำเนาหนังสือรับรองการจด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ทะเบียนนิติบุคคล  บัญชีรายชื่อหุ้นส่วนผู้จัดการ  ผู้มีอำนาจควบคุม (ถ้ามี)  พร้อมรับรองสำเนาถูกต้อง</w:t>
      </w:r>
    </w:p>
    <w:p w:rsidR="00115C7A" w:rsidRDefault="00115C7A" w:rsidP="00115C7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บริษัทจำกัดหรือบริษัทมหาชนจำกัด  ให้ยื่นสำเนาหนังสือรับรองการจดทะเบียนนิติ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  หนังสือบริคณห์สนธิ  บัญชีรายชื่อกรรมการผู้จัดการ  ผู้มีอำนาจควบคุม (ถ้ามี)  และบัญชีผู้ถือหุ้นรายใหญ่พร้อมรับรองสำเนาถูกต้อง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 ในกรณีผู้เสนอราคาเป็นบุคคลธรรมดาหรือคณะบุคคล  ที่มิใช่นิติบุคคล ให้ยื่นสำเนาบัตรประจำตัวประชาชนของผู้นั้น  สำเนาข้อตกลงที่แสดงถึงการเข้าเป็นหุ้นส่วน(ถ้ามี) สำเนาบัตรประจำตัวประชาชนของผู้เป็นหุ้นส่วน  พร้อมทั้งรับรองสำเนาถูกต้อง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 ในกรณีผู้เสนอราคาเป็นผู้เสนอราคาร่วมกันในฐานะเป็นผู้ร่วมค้า 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  ให้ยื่นเอกสารตามที่ระบุไว้ใน (1)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 สำเนาใบทะเบียนพาณิชย์  สำเนาใบทะเบียนภาษีมูลค่าเพิ่ม (ถ้ามี) พร้อมทั้งรับรองสำเนาถูกต้อง</w:t>
      </w:r>
    </w:p>
    <w:p w:rsidR="00115C7A" w:rsidRPr="003717C1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1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7C1">
        <w:rPr>
          <w:rFonts w:ascii="TH SarabunPSK" w:hAnsi="TH SarabunPSK" w:cs="TH SarabunPSK" w:hint="cs"/>
          <w:b/>
          <w:bCs/>
          <w:sz w:val="32"/>
          <w:szCs w:val="32"/>
          <w:cs/>
        </w:rPr>
        <w:t>3.2  ส่วนที่ 2 อย่างน้อยต้องมีเอกสารดังต่อไปนี้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 แคตตาล็อกและหรือรูปแบบรายการรายละเอียดครุภัณฑ์เฉพาะ ตามข้อ 4.4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 บัญชีเอกสารส่วนที่ 2 ทั้งหมดที่ได้ยื่นพร้อมกับซองใบเสนอราคา ตามแบบในข้อ 1.6 (2)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เสนอราคา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จำนวนเงินที่เสนอจะต้องระบุตรงกันทั้งตัวเลขและตัวอักษรโดยไม่มีการขูดลบหรือแก้ไข  </w:t>
      </w:r>
      <w:r w:rsidRPr="002C0CDE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กำกับไว้ด้วยทุกแห่งให้ชัดเจน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4.2 ผู้เสนอราคาจะต้อง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เสนอราคาเป็นเงินบาท และเสนอราคาเพียงราคาเดียว  โดยเสนอราคารวม  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ค่าขนส่ง  ค่าจดทะเบียนและค่าใช้จ่ายอื่นๆ ทั้งปวงไว้แล้วจนกระทั่งส่งมอบพัสดุให้ ณ องค์การบริหารส่วนตำบล</w:t>
      </w:r>
    </w:p>
    <w:p w:rsidR="00514660" w:rsidRDefault="00514660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C00E55" w:rsidRDefault="00115C7A" w:rsidP="00115C7A">
      <w:pPr>
        <w:jc w:val="center"/>
        <w:rPr>
          <w:rFonts w:ascii="TH SarabunPSK" w:hAnsi="TH SarabunPSK" w:cs="TH SarabunPSK"/>
          <w:sz w:val="28"/>
          <w:cs/>
        </w:rPr>
      </w:pPr>
      <w:r w:rsidRPr="00C00E55">
        <w:rPr>
          <w:rFonts w:ascii="TH SarabunPSK" w:hAnsi="TH SarabunPSK" w:cs="TH SarabunPSK" w:hint="cs"/>
          <w:sz w:val="28"/>
          <w:cs/>
        </w:rPr>
        <w:t>-3-</w:t>
      </w:r>
    </w:p>
    <w:p w:rsidR="00115C7A" w:rsidRPr="00D6612D" w:rsidRDefault="00115C7A" w:rsidP="00115C7A">
      <w:pPr>
        <w:ind w:firstLine="21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ราคาที่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>
        <w:rPr>
          <w:rFonts w:ascii="TH SarabunPSK" w:hAnsi="TH SarabunPSK" w:cs="TH SarabunPSK" w:hint="cs"/>
          <w:sz w:val="32"/>
          <w:szCs w:val="32"/>
          <w:cs/>
        </w:rPr>
        <w:t>เปิดซองใบเสนอราคา  โดยภายในกำหนด</w:t>
      </w:r>
      <w:r w:rsidRPr="002C0CDE">
        <w:rPr>
          <w:rFonts w:ascii="TH SarabunPSK" w:hAnsi="TH SarabunPSK" w:cs="TH SarabunPSK"/>
          <w:sz w:val="32"/>
          <w:szCs w:val="32"/>
          <w:cs/>
        </w:rPr>
        <w:t>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ราคาผู้เสนอราคาต้องรับผิดชอบราคาที่ตนได้เสนอราคาไว้  </w:t>
      </w:r>
      <w:r w:rsidRPr="002C0CDE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115C7A" w:rsidRDefault="00115C7A" w:rsidP="00115C7A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ผู้เสนอราคาจะต้องเสนอกำหนดเวลาส่งมอบพัสดุไม่เกิน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 นับถัดจากวันลงนามในสัญญาซื้อขาย</w:t>
      </w:r>
    </w:p>
    <w:p w:rsidR="00115C7A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ส่งแคตตาล็อกและหรือแบบรูปรายการละเอียดคุณลักษณะเฉพาะของพัสดุดังกล่าวไปพร้อมใบเสนอราคา  เพื่อประกอบการพิจารณาหลักฐานดังกล่าวนี้  องค์การบริหารส่วนตำบล จะยึดเป็นเอกสารของทางราชการ</w:t>
      </w:r>
    </w:p>
    <w:p w:rsidR="00115C7A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สำหรับแคตตาล็อกที่แนบให้พิจารณา  หากเป็นสำเนารูปถ่ายจะต้องรับรองสำเนาถูกต้อง  โดยผู้มีอำนาจทำนิติกรรมแทนนิติบุคคล  หรือบุคคลธรรมดาที่เข้าสอบราคา  หากคณะกรรมการเปิดซองสอบราคามีความประสงค์จะขอดูต้นฉบับแคตตาล็อก  ผู้เสนอราคาจะต้องนำต้นฉบับมาให้คณะกรรมการเปิดซองสอบราคาตรวจสอบภายใน  7  วัน</w:t>
      </w:r>
    </w:p>
    <w:p w:rsidR="00115C7A" w:rsidRDefault="00115C7A" w:rsidP="00115C7A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 w:rsidRPr="002C0CDE">
        <w:rPr>
          <w:rFonts w:ascii="TH SarabunPSK" w:hAnsi="TH SarabunPSK" w:cs="TH SarabunPSK"/>
          <w:sz w:val="32"/>
          <w:szCs w:val="32"/>
          <w:cs/>
        </w:rPr>
        <w:t>ก่อนยื่น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ซองสอบราคา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  คุณลักษณะ</w:t>
      </w:r>
    </w:p>
    <w:p w:rsidR="00115C7A" w:rsidRPr="002C0CDE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เฉพาะ ฯลฯ ให้ถี่ถ้วน</w:t>
      </w:r>
      <w:r w:rsidRPr="002C0CDE">
        <w:rPr>
          <w:rFonts w:ascii="TH SarabunPSK" w:hAnsi="TH SarabunPSK" w:cs="TH SarabunPSK"/>
          <w:sz w:val="32"/>
          <w:szCs w:val="32"/>
          <w:cs/>
        </w:rPr>
        <w:t>และเข้าใจเอกสาร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>
        <w:rPr>
          <w:rFonts w:ascii="TH SarabunPSK" w:hAnsi="TH SarabunPSK" w:cs="TH SarabunPSK" w:hint="cs"/>
          <w:sz w:val="32"/>
          <w:szCs w:val="32"/>
          <w:cs/>
        </w:rPr>
        <w:t>ซองสอบราคา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</w:t>
      </w:r>
    </w:p>
    <w:p w:rsidR="00115C7A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โดยระบุไว้ที่หน้าซองว่า  </w:t>
      </w:r>
      <w:r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ใบเสนอราคาตามเอกสารสอบราคา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ซื้อ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เลขที่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14660">
        <w:rPr>
          <w:rFonts w:ascii="TH SarabunPSK" w:hAnsi="TH SarabunPSK" w:cs="TH SarabunPSK"/>
          <w:b/>
          <w:bCs/>
          <w:sz w:val="32"/>
          <w:szCs w:val="32"/>
          <w:u w:val="dotted"/>
        </w:rPr>
        <w:t>23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เมษายน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- </w:t>
      </w:r>
      <w:r w:rsidR="00514660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พฤษภาคม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ในวันและเวลาราชการ  สำหรับในวันที่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14660">
        <w:rPr>
          <w:rFonts w:ascii="TH SarabunPSK" w:hAnsi="TH SarabunPSK" w:cs="TH SarabunPSK"/>
          <w:b/>
          <w:bCs/>
          <w:sz w:val="32"/>
          <w:szCs w:val="32"/>
          <w:u w:val="dotted"/>
        </w:rPr>
        <w:t>6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พฤษภาคม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ที่ว่าการอำเภอรัษฎา จังหวัดตรัง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cs/>
        </w:rPr>
        <w:t>08.30-16.30 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15C7A" w:rsidRDefault="00115C7A" w:rsidP="00115C7A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115C7A" w:rsidRDefault="00115C7A" w:rsidP="00115C7A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115C7A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115C7A" w:rsidRPr="0061761F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115C7A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115C7A" w:rsidRDefault="00115C7A" w:rsidP="00115C7A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14660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1466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:rsidR="00514660" w:rsidRPr="00514660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6</w:t>
      </w:r>
      <w:r w:rsidRPr="005B40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</w:t>
      </w:r>
      <w:r w:rsidR="00514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0 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115C7A" w:rsidRDefault="00115C7A" w:rsidP="00115C7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C00E55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4</w:t>
      </w:r>
      <w:r w:rsidRPr="00C00E55">
        <w:rPr>
          <w:rFonts w:ascii="TH SarabunPSK" w:hAnsi="TH SarabunPSK" w:cs="TH SarabunPSK" w:hint="cs"/>
          <w:sz w:val="28"/>
          <w:cs/>
        </w:rPr>
        <w:t>-</w:t>
      </w:r>
    </w:p>
    <w:p w:rsidR="00115C7A" w:rsidRPr="002847DD" w:rsidRDefault="00115C7A" w:rsidP="00115C7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 xml:space="preserve">1 </w:t>
      </w:r>
      <w:r w:rsidRPr="002C0CDE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>
        <w:rPr>
          <w:rFonts w:ascii="TH SarabunPSK" w:hAnsi="TH SarabunPSK" w:cs="TH SarabunPSK"/>
          <w:sz w:val="32"/>
          <w:szCs w:val="32"/>
          <w:cs/>
        </w:rPr>
        <w:t>ราคาครั้งนี้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องค์การบริหารส่วนตำบลจะพิจารณาตัดสินด้วย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>
        <w:rPr>
          <w:rFonts w:ascii="TH SarabunPSK" w:hAnsi="TH SarabunPSK" w:cs="TH SarabunPSK" w:hint="cs"/>
          <w:sz w:val="32"/>
          <w:szCs w:val="32"/>
          <w:cs/>
        </w:rPr>
        <w:t>ซองสอบราคา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เปิดซองสอบราคา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C0CDE">
        <w:rPr>
          <w:rFonts w:ascii="TH SarabunPSK" w:hAnsi="TH SarabunPSK" w:cs="TH SarabunPSK"/>
          <w:sz w:val="32"/>
          <w:szCs w:val="32"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หรือบุคคลธรรมดา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ที่เป็นสาระสำคัญ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C0CD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สอบราคาหรือในการทำสัญญา  </w:t>
      </w:r>
      <w:r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เปิดซองสอบราคา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ในจำนวนหรือขนาด หรือเฉพาะรายการหนึ่งรายการใด หรืออาจยกเลิกการ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โดยไม่พิจารณาจัด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เลยก็ได้สุดแต่จะพิจารณา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ราคาและลงโทษผู้เสนอราคาเสมือนเป็นผู้ทิ้งงาน </w:t>
      </w:r>
      <w:r>
        <w:rPr>
          <w:rFonts w:ascii="TH SarabunPSK" w:hAnsi="TH SarabunPSK" w:cs="TH SarabunPSK" w:hint="cs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5.6  </w:t>
      </w:r>
      <w:r w:rsidRPr="002C0CDE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ปรากฏข้อเท็จจริงภายหลังการเปิดซองสอบราคา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ที่มีสิทธิได้รับการคัดเลือกตามที่ได้ประกาศรายชื่อไว้  ตามข้อ 4.6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</w:t>
      </w:r>
    </w:p>
    <w:p w:rsidR="00514660" w:rsidRDefault="00514660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center"/>
        <w:rPr>
          <w:rFonts w:ascii="TH SarabunPSK" w:hAnsi="TH SarabunPSK" w:cs="TH SarabunPSK"/>
          <w:sz w:val="32"/>
          <w:szCs w:val="32"/>
        </w:rPr>
      </w:pPr>
      <w:r w:rsidRPr="00C00E55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5</w:t>
      </w:r>
      <w:r w:rsidRPr="00C00E55">
        <w:rPr>
          <w:rFonts w:ascii="TH SarabunPSK" w:hAnsi="TH SarabunPSK" w:cs="TH SarabunPSK" w:hint="cs"/>
          <w:sz w:val="28"/>
          <w:cs/>
        </w:rPr>
        <w:t>-</w:t>
      </w:r>
    </w:p>
    <w:p w:rsidR="00115C7A" w:rsidRDefault="00115C7A" w:rsidP="00115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4.6 และองค์การบริหารส่วนตำบลจะพิจารณาลงโทษผู้เสนอราคารายนั้นเป็นผู้ทิ้งงาน</w:t>
      </w:r>
    </w:p>
    <w:p w:rsidR="00115C7A" w:rsidRPr="00C35FE2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35FE2">
        <w:rPr>
          <w:rFonts w:ascii="TH SarabunPSK" w:hAnsi="TH SarabunPSK" w:cs="TH SarabunPSK" w:hint="cs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</w:t>
      </w:r>
      <w:r>
        <w:rPr>
          <w:rFonts w:ascii="TH SarabunPSK" w:hAnsi="TH SarabunPSK" w:cs="TH SarabunPSK" w:hint="cs"/>
          <w:sz w:val="32"/>
          <w:szCs w:val="32"/>
          <w:cs/>
        </w:rPr>
        <w:t>ใบเสนอราคาดังกล่าวได้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การทำสัญญา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ซื้อขาย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  ในกรณีที่ผู้ช</w:t>
      </w:r>
      <w:r w:rsidRPr="002C0CDE">
        <w:rPr>
          <w:rFonts w:ascii="TH SarabunPSK" w:hAnsi="TH SarabunPSK" w:cs="TH SarabunPSK"/>
          <w:sz w:val="32"/>
          <w:szCs w:val="32"/>
          <w:cs/>
        </w:rPr>
        <w:t>นะการ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สอบราคาสามารถส่งมอบสิ่งของได้ครบถ้วนภายใน  5  วันทำการของทางราชการ นับแต่วันที่ทำข้อตกลงซื้อ  องค์การบริหารส่วนตำบลจ</w:t>
      </w:r>
      <w:r w:rsidRPr="002C0CDE">
        <w:rPr>
          <w:rFonts w:ascii="TH SarabunPSK" w:hAnsi="TH SarabunPSK" w:cs="TH SarabunPSK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พิจารณาจัดทำข้อตกลงเป็นหนังสือแทนการ</w:t>
      </w:r>
      <w:r w:rsidRPr="002C0CDE">
        <w:rPr>
          <w:rFonts w:ascii="TH SarabunPSK" w:hAnsi="TH SarabunPSK" w:cs="TH SarabunPSK"/>
          <w:sz w:val="32"/>
          <w:szCs w:val="32"/>
          <w:cs/>
        </w:rPr>
        <w:t>ทำสัญญาตามแบบสัญญาดังระบุในข้อ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</w:p>
    <w:p w:rsidR="00115C7A" w:rsidRDefault="00115C7A" w:rsidP="00115C7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  ในกรณีที่ผู้ชนะการสอบราคาไม่สามารถส่งมอบของได้ครบถ้วนภายใน  5  วันทำการ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ของทางราชการ  หรือ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เห็นว่าไม่สมควรจัดทำข้อตกลงเป็นหนังสือตามข้อ 6.1 ผู้ชนะการสอบราคาจะต้องทำสัญญาซื้อขายตามแบบสัญญาดังระบุในข้อ 1.3  กับองค์การบริหารส่วนตำบล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  <w:cs/>
        </w:rPr>
        <w:t>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สิ่งของ</w:t>
      </w:r>
      <w:r w:rsidRPr="002C0CDE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ราคาได้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องค์การบริหารส่วนตำบลยึดถือไว้ในขณะทำสัญญา โดยใช้หลักประกันอย่างหนึ่งอย่างใดดังต่อไปนี้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2C0CDE">
        <w:rPr>
          <w:rFonts w:ascii="TH SarabunPSK" w:hAnsi="TH SarabunPSK" w:cs="TH SarabunPSK"/>
          <w:sz w:val="32"/>
          <w:szCs w:val="32"/>
          <w:cs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1.4</w:t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ษัทเงินทุน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อุตสาหกรรมแห่งประเทศไทย  หรือบริษัทเงินทุนหรือบริษัทเงินทุนหลักทรัพย์ที่ได้รับอนุญาต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ให้ประกอบกิจการเงินทุนเพื่อการพาณิชย์ และประกอบธุรกิจค้ำประกันตามประกาศของธนาคารแห่งประเทศไทย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C0CDE">
        <w:rPr>
          <w:rFonts w:ascii="TH SarabunPSK" w:hAnsi="TH SarabunPSK" w:cs="TH SarabunPSK"/>
          <w:sz w:val="32"/>
          <w:szCs w:val="32"/>
          <w:cs/>
        </w:rPr>
        <w:t>ได้แจ้งเวียนให้ส่วนราชการ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หรือหน่วยการบริหารราชการส่วนท้องถิ่นต่าง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ๆ ทราบแล้ว โดยอนุโลมให้ใช้ตามแบบหนังสือ</w:t>
      </w:r>
      <w:r>
        <w:rPr>
          <w:rFonts w:ascii="TH SarabunPSK" w:hAnsi="TH SarabunPSK" w:cs="TH SarabunPSK"/>
          <w:sz w:val="32"/>
          <w:szCs w:val="32"/>
          <w:cs/>
        </w:rPr>
        <w:t>ค้ำประกัน</w:t>
      </w:r>
      <w:r>
        <w:rPr>
          <w:rFonts w:ascii="TH SarabunPSK" w:hAnsi="TH SarabunPSK" w:cs="TH SarabunPSK" w:hint="cs"/>
          <w:sz w:val="32"/>
          <w:szCs w:val="32"/>
          <w:cs/>
        </w:rPr>
        <w:t>ดังระบุในข้อ 1.4(2)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6.4  พันธบัตรรัฐบาลไทย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(ผู้ขาย)  </w:t>
      </w:r>
      <w:r w:rsidRPr="002C0CDE">
        <w:rPr>
          <w:rFonts w:ascii="TH SarabunPSK" w:hAnsi="TH SarabunPSK" w:cs="TH SarabunPSK"/>
          <w:sz w:val="32"/>
          <w:szCs w:val="32"/>
          <w:cs/>
        </w:rPr>
        <w:t>พ้นจาก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C0CDE">
        <w:rPr>
          <w:rFonts w:ascii="TH SarabunPSK" w:hAnsi="TH SarabunPSK" w:cs="TH SarabunPSK"/>
          <w:sz w:val="32"/>
          <w:szCs w:val="32"/>
          <w:cs/>
        </w:rPr>
        <w:t>ผูกพันตามสัญญา</w:t>
      </w:r>
      <w:r>
        <w:rPr>
          <w:rFonts w:ascii="TH SarabunPSK" w:hAnsi="TH SarabunPSK" w:cs="TH SarabunPSK" w:hint="cs"/>
          <w:sz w:val="32"/>
          <w:szCs w:val="32"/>
          <w:cs/>
        </w:rPr>
        <w:t>ซื้อขาย</w:t>
      </w:r>
      <w:r w:rsidRPr="002C0CDE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115C7A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ค่าปรับตามแบบสัญญา</w:t>
      </w:r>
      <w:r>
        <w:rPr>
          <w:rFonts w:ascii="TH SarabunPSK" w:hAnsi="TH SarabunPSK" w:cs="TH SarabunPSK" w:hint="cs"/>
          <w:sz w:val="32"/>
          <w:szCs w:val="32"/>
          <w:cs/>
        </w:rPr>
        <w:t>ซื้อขาย</w:t>
      </w:r>
      <w:r w:rsidRPr="002C0CDE">
        <w:rPr>
          <w:rFonts w:ascii="TH SarabunPSK" w:hAnsi="TH SarabunPSK" w:cs="TH SarabunPSK"/>
          <w:sz w:val="32"/>
          <w:szCs w:val="32"/>
          <w:cs/>
        </w:rPr>
        <w:t>จะกำหนดในอัตราร้อยละ....</w:t>
      </w:r>
      <w:r w:rsidRPr="00B40188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39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C6394">
        <w:rPr>
          <w:rFonts w:ascii="TH SarabunPSK" w:hAnsi="TH SarabunPSK" w:cs="TH SarabunPSK"/>
          <w:b/>
          <w:bCs/>
          <w:sz w:val="32"/>
          <w:szCs w:val="32"/>
          <w:cs/>
        </w:rPr>
        <w:t>. การ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รับประกันความชำรุดบกพร่อง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ผู้ชนะการ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</w:t>
      </w:r>
      <w:r>
        <w:rPr>
          <w:rFonts w:ascii="TH SarabunPSK" w:hAnsi="TH SarabunPSK" w:cs="TH SarabunPSK"/>
          <w:sz w:val="32"/>
          <w:szCs w:val="32"/>
          <w:cs/>
        </w:rPr>
        <w:t>รุดบกพร่องของงานจ้างที่เกิดขึ้น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ภายในระยะเวลาไม่น้อยกว่า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- 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ปี....</w:t>
      </w:r>
      <w:r w:rsidR="00595F6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C0CDE">
        <w:rPr>
          <w:rFonts w:ascii="TH SarabunPSK" w:hAnsi="TH SarabunPSK" w:cs="TH SarabunPSK"/>
          <w:sz w:val="32"/>
          <w:szCs w:val="32"/>
          <w:cs/>
        </w:rPr>
        <w:t>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4660" w:rsidRDefault="00514660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2C0CDE" w:rsidRDefault="00115C7A" w:rsidP="00115C7A">
      <w:pPr>
        <w:jc w:val="center"/>
        <w:rPr>
          <w:rFonts w:ascii="TH SarabunPSK" w:hAnsi="TH SarabunPSK" w:cs="TH SarabunPSK"/>
          <w:sz w:val="32"/>
          <w:szCs w:val="32"/>
        </w:rPr>
      </w:pPr>
      <w:r w:rsidRPr="00C00E55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6</w:t>
      </w:r>
      <w:r w:rsidRPr="00C00E55">
        <w:rPr>
          <w:rFonts w:ascii="TH SarabunPSK" w:hAnsi="TH SarabunPSK" w:cs="TH SarabunPSK" w:hint="cs"/>
          <w:sz w:val="28"/>
          <w:cs/>
        </w:rPr>
        <w:t>-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115C7A" w:rsidRPr="00692B4D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9.1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เงินค่า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2C0CDE"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การซื้อ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ครั้งนี้ได้มา</w:t>
      </w:r>
      <w:r>
        <w:rPr>
          <w:rFonts w:ascii="TH SarabunPSK" w:hAnsi="TH SarabunPSK" w:cs="TH SarabunPSK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6E7A5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เงินอุดหนุนเฉพาะกิจ สำหรับศูนย์พัฒนาเด็กเล็ก  ประจำปีงบประมาณ  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2B4D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การลงนามในสัญญาจะกระทำได้ต่อเมื่อองค์การบริหารส่วนตำบลได้รับอนุมัติเงิน</w:t>
      </w:r>
      <w:r>
        <w:rPr>
          <w:rFonts w:ascii="TH SarabunPSK" w:hAnsi="TH SarabunPSK" w:cs="TH SarabunPSK" w:hint="cs"/>
          <w:sz w:val="32"/>
          <w:szCs w:val="32"/>
          <w:cs/>
        </w:rPr>
        <w:t>ค่าพัสดุจาก</w:t>
      </w:r>
      <w:r w:rsidRPr="0003394A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Pr="006E7A51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อุดหนุนเฉพาะกิจ สำหรับศูนย์พัฒนาเด็กเล็ก  ประจำปีงบประมาณ  255</w:t>
      </w:r>
      <w:r w:rsidR="0051466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C6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B4D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และได้ตกลง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สอบราคาซื้อแล้ว  </w:t>
      </w:r>
      <w:r w:rsidRPr="002C0CDE">
        <w:rPr>
          <w:rFonts w:ascii="TH SarabunPSK" w:hAnsi="TH SarabunPSK" w:cs="TH SarabunPSK"/>
          <w:sz w:val="32"/>
          <w:szCs w:val="32"/>
          <w:cs/>
        </w:rPr>
        <w:t>ถ้าผู้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จะต้องปฏิบัติตามกฎหมายว่าด้วยการส่งเสริมการพาณิชยนาวีดังนี้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(1) แจ้งการสั่งหรือนำสิ่งของ</w:t>
      </w:r>
      <w:r>
        <w:rPr>
          <w:rFonts w:ascii="TH SarabunPSK" w:hAnsi="TH SarabunPSK" w:cs="TH SarabunPSK" w:hint="cs"/>
          <w:sz w:val="32"/>
          <w:szCs w:val="32"/>
          <w:cs/>
        </w:rPr>
        <w:t>ที่ซื้อขาย</w:t>
      </w:r>
      <w:r w:rsidRPr="002C0CDE">
        <w:rPr>
          <w:rFonts w:ascii="TH SarabunPSK" w:hAnsi="TH SarabunPSK" w:cs="TH SarabunPSK"/>
          <w:sz w:val="32"/>
          <w:szCs w:val="32"/>
          <w:cs/>
        </w:rPr>
        <w:t>ดังกล่าวเข้ามาจากต่างประเทศต่อสำนักงานคณะกรรมการส่งเสริมการพาณิชยนาวีภายใน 7 วัน นับถัดจากวันที่ผู้</w:t>
      </w:r>
      <w:r>
        <w:rPr>
          <w:rFonts w:ascii="TH SarabunPSK" w:hAnsi="TH SarabunPSK" w:cs="TH SarabunPSK" w:hint="cs"/>
          <w:sz w:val="32"/>
          <w:szCs w:val="32"/>
          <w:cs/>
        </w:rPr>
        <w:t>ขายสั่งหรือซื้อ</w:t>
      </w:r>
      <w:r w:rsidRPr="002C0CDE">
        <w:rPr>
          <w:rFonts w:ascii="TH SarabunPSK" w:hAnsi="TH SarabunPSK" w:cs="TH SarabunPSK"/>
          <w:sz w:val="32"/>
          <w:szCs w:val="32"/>
          <w:cs/>
        </w:rPr>
        <w:t>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(3) ในกรณีที่ไม่ปฏิบัติตาม (1) หรือ (2) 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จะต้องรับผิดตามกฎหมายว่าด้วยการส่งเสริมการพาณิชยนาวี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66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C0CDE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514660">
        <w:rPr>
          <w:rFonts w:ascii="TH SarabunPSK" w:hAnsi="TH SarabunPSK" w:cs="TH SarabunPSK" w:hint="cs"/>
          <w:sz w:val="32"/>
          <w:szCs w:val="32"/>
          <w:cs/>
        </w:rPr>
        <w:t>ทรรศนฤทธิ์  ดำสุข</w:t>
      </w:r>
      <w:r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6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นายกองค์การบริหารส่วนตำบลเขาไพร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146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0CDE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514660">
        <w:rPr>
          <w:rFonts w:ascii="TH SarabunPSK" w:hAnsi="TH SarabunPSK" w:cs="TH SarabunPSK" w:hint="cs"/>
          <w:sz w:val="32"/>
          <w:szCs w:val="32"/>
          <w:cs/>
        </w:rPr>
        <w:t>23</w:t>
      </w:r>
      <w:r w:rsidRPr="002C0CDE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514660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2C0CDE">
        <w:rPr>
          <w:rFonts w:ascii="TH SarabunPSK" w:hAnsi="TH SarabunPSK" w:cs="TH SarabunPSK"/>
          <w:sz w:val="32"/>
          <w:szCs w:val="32"/>
          <w:cs/>
        </w:rPr>
        <w:t>...พ.ศ..255</w:t>
      </w:r>
      <w:r w:rsidR="00514660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:rsidR="00115C7A" w:rsidRPr="002C0CDE" w:rsidRDefault="00115C7A" w:rsidP="00115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E320B" w:rsidRDefault="000E320B"/>
    <w:sectPr w:rsidR="000E320B" w:rsidSect="00514660">
      <w:pgSz w:w="11906" w:h="16838"/>
      <w:pgMar w:top="426" w:right="707" w:bottom="127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C38"/>
    <w:multiLevelType w:val="hybridMultilevel"/>
    <w:tmpl w:val="7B20001C"/>
    <w:lvl w:ilvl="0" w:tplc="4FB08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21AEB"/>
    <w:multiLevelType w:val="hybridMultilevel"/>
    <w:tmpl w:val="9A065520"/>
    <w:lvl w:ilvl="0" w:tplc="928806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74B2"/>
    <w:multiLevelType w:val="hybridMultilevel"/>
    <w:tmpl w:val="6A604CA2"/>
    <w:lvl w:ilvl="0" w:tplc="0D8C1B58">
      <w:start w:val="2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3908FA"/>
    <w:multiLevelType w:val="hybridMultilevel"/>
    <w:tmpl w:val="7B20001C"/>
    <w:lvl w:ilvl="0" w:tplc="4FB08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15C7A"/>
    <w:rsid w:val="00046F05"/>
    <w:rsid w:val="00086169"/>
    <w:rsid w:val="000E320B"/>
    <w:rsid w:val="00115C7A"/>
    <w:rsid w:val="00486AC1"/>
    <w:rsid w:val="00514660"/>
    <w:rsid w:val="00595F66"/>
    <w:rsid w:val="00791465"/>
    <w:rsid w:val="00823A84"/>
    <w:rsid w:val="0084546B"/>
    <w:rsid w:val="00853F50"/>
    <w:rsid w:val="00864B10"/>
    <w:rsid w:val="0091160D"/>
    <w:rsid w:val="00A8210A"/>
    <w:rsid w:val="00C346A0"/>
    <w:rsid w:val="00C921FC"/>
    <w:rsid w:val="00CD5747"/>
    <w:rsid w:val="00D4139F"/>
    <w:rsid w:val="00E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7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5C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C7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5C7A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15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oprai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3615</Words>
  <Characters>20608</Characters>
  <Application>Microsoft Office Word</Application>
  <DocSecurity>4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Links>
    <vt:vector size="6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ITG-A43S</cp:lastModifiedBy>
  <cp:revision>2</cp:revision>
  <cp:lastPrinted>2014-04-06T22:01:00Z</cp:lastPrinted>
  <dcterms:created xsi:type="dcterms:W3CDTF">2014-05-21T04:26:00Z</dcterms:created>
  <dcterms:modified xsi:type="dcterms:W3CDTF">2014-05-21T04:26:00Z</dcterms:modified>
</cp:coreProperties>
</file>